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F9" w:rsidRPr="00682D92" w:rsidRDefault="001C7EF9" w:rsidP="001C7EF9">
      <w:pPr>
        <w:pStyle w:val="NoSpacing"/>
        <w:rPr>
          <w:lang w:val="sr-Latn-RS"/>
        </w:rPr>
      </w:pPr>
      <w:r w:rsidRPr="00682D92">
        <w:t xml:space="preserve">Na </w:t>
      </w:r>
      <w:proofErr w:type="spellStart"/>
      <w:r w:rsidRPr="00682D92">
        <w:t>osnovu</w:t>
      </w:r>
      <w:proofErr w:type="spellEnd"/>
      <w:r w:rsidRPr="00682D92">
        <w:t xml:space="preserve"> </w:t>
      </w:r>
      <w:r w:rsidRPr="00682D92">
        <w:rPr>
          <w:lang w:val="sr-Latn-CS"/>
        </w:rPr>
        <w:t>člana 123</w:t>
      </w:r>
      <w:r w:rsidRPr="00682D92">
        <w:rPr>
          <w:lang w:val="sr-Latn-RS"/>
        </w:rPr>
        <w:t xml:space="preserve"> tačka 3 Ustava Republike Srbije i člana 42 stav 1Zakon o Vladi (Službeni glasnik R.Srbije,broj 55/05,71/05-ispravka 101/07,65/08,16/11,68/12-US, 72/12,7/14-US,44/14 i 30/18-dr zakon ),a u vezi sa članom 7.Zakona o bezbednosti i zdravlja na radu (Slzžbeni glasnik RS ,br 101/05,91/15 i 113/17-dr zakon) i članom 14 Zakona o zaštiti stanovništva od zaraznih bolesti (Službeni glasnik RS broj 15/16   </w:t>
      </w:r>
      <w:r w:rsidRPr="00682D92">
        <w:rPr>
          <w:lang w:val="sr-Latn-CS"/>
        </w:rPr>
        <w:t>donosim:</w:t>
      </w:r>
    </w:p>
    <w:p w:rsidR="001C7EF9" w:rsidRPr="00682D92" w:rsidRDefault="001C7EF9" w:rsidP="001C7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lang w:val="sr-Latn-CS"/>
        </w:rPr>
      </w:pPr>
    </w:p>
    <w:p w:rsidR="001C7EF9" w:rsidRPr="00682D92" w:rsidRDefault="001C7EF9" w:rsidP="001C7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lang w:val="sr-Latn-CS"/>
        </w:rPr>
      </w:pPr>
      <w:r w:rsidRPr="00682D92">
        <w:rPr>
          <w:rFonts w:ascii="Arial" w:hAnsi="Arial" w:cs="Arial"/>
          <w:b/>
          <w:i/>
          <w:lang w:val="sr-Latn-CS"/>
        </w:rPr>
        <w:t xml:space="preserve">POSLODAVCI SU U OBAVEZI DA DONESU  </w:t>
      </w:r>
    </w:p>
    <w:p w:rsidR="001C7EF9" w:rsidRPr="00682D92" w:rsidRDefault="001C7EF9" w:rsidP="001C7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defaultchar"/>
          <w:rFonts w:ascii="Arial" w:hAnsi="Arial" w:cs="Arial"/>
          <w:b/>
          <w:bCs/>
          <w:iCs/>
          <w:lang w:val="sr-Latn-CS"/>
        </w:rPr>
      </w:pPr>
      <w:r w:rsidRPr="00682D92">
        <w:rPr>
          <w:rFonts w:ascii="Arial" w:hAnsi="Arial" w:cs="Arial"/>
          <w:b/>
          <w:lang w:val="sr-Latn-CS"/>
        </w:rPr>
        <w:t>PLAN PREVENTIVNIM MERAMA ZA BEZBEDAN I ZDRAV RAD ZA SPREČAVANJE I ŠIRENJE ZARAZNE BOLESTI  COVID-19 IZAZVANE VIRUSOM SARS-CoV-2</w:t>
      </w:r>
    </w:p>
    <w:p w:rsidR="001C7EF9" w:rsidRPr="00682D92" w:rsidRDefault="001C7EF9" w:rsidP="001C7EF9">
      <w:pPr>
        <w:pStyle w:val="default"/>
        <w:spacing w:before="0" w:beforeAutospacing="0" w:after="0" w:afterAutospacing="0"/>
        <w:rPr>
          <w:b/>
          <w:sz w:val="22"/>
          <w:szCs w:val="22"/>
        </w:rPr>
      </w:pPr>
    </w:p>
    <w:p w:rsidR="00683835" w:rsidRPr="00682D92" w:rsidRDefault="001C7EF9" w:rsidP="000810F5">
      <w:pPr>
        <w:pStyle w:val="default"/>
        <w:spacing w:before="0" w:beforeAutospacing="0" w:after="0" w:afterAutospacing="0"/>
        <w:rPr>
          <w:rStyle w:val="defaultchar"/>
          <w:rFonts w:ascii="Arial" w:hAnsi="Arial" w:cs="Arial"/>
          <w:color w:val="000000"/>
          <w:sz w:val="22"/>
          <w:szCs w:val="22"/>
        </w:rPr>
      </w:pPr>
      <w:proofErr w:type="spell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Novčanom</w:t>
      </w:r>
      <w:proofErr w:type="spellEnd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kazno</w:t>
      </w:r>
      <w:proofErr w:type="spellEnd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 xml:space="preserve"> od 50.000 do 500.000 </w:t>
      </w:r>
      <w:proofErr w:type="spellStart"/>
      <w:proofErr w:type="gram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dinara</w:t>
      </w:r>
      <w:proofErr w:type="spellEnd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 xml:space="preserve"> ,</w:t>
      </w:r>
      <w:proofErr w:type="spell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kazniće</w:t>
      </w:r>
      <w:proofErr w:type="spellEnd"/>
      <w:proofErr w:type="gramEnd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 xml:space="preserve"> se </w:t>
      </w:r>
      <w:proofErr w:type="spell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poslodavac</w:t>
      </w:r>
      <w:proofErr w:type="spellEnd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sa</w:t>
      </w:r>
      <w:proofErr w:type="spellEnd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svojstvom</w:t>
      </w:r>
      <w:proofErr w:type="spellEnd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pravnog</w:t>
      </w:r>
      <w:proofErr w:type="spellEnd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lica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:</w:t>
      </w:r>
    </w:p>
    <w:p w:rsidR="001C7EF9" w:rsidRPr="00682D92" w:rsidRDefault="001C7EF9" w:rsidP="000810F5">
      <w:pPr>
        <w:pStyle w:val="default"/>
        <w:spacing w:before="0" w:beforeAutospacing="0" w:after="0" w:afterAutospacing="0"/>
        <w:rPr>
          <w:rStyle w:val="defaultchar"/>
          <w:rFonts w:ascii="Arial" w:hAnsi="Arial" w:cs="Arial"/>
          <w:color w:val="000000"/>
          <w:sz w:val="22"/>
          <w:szCs w:val="22"/>
        </w:rPr>
      </w:pPr>
      <w:proofErr w:type="gram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1.Ne</w:t>
      </w:r>
      <w:proofErr w:type="gram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izradi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Plan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preventivnih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mera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aktivnosti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za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sprečavanje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pojave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širenja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zarazne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bolesti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COVID-19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izazvane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virusom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SARS-CoV-2 (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član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4)</w:t>
      </w:r>
    </w:p>
    <w:p w:rsidR="001C7EF9" w:rsidRPr="00682D92" w:rsidRDefault="001C7EF9" w:rsidP="000810F5">
      <w:pPr>
        <w:pStyle w:val="default"/>
        <w:spacing w:before="0" w:beforeAutospacing="0" w:after="0" w:afterAutospacing="0"/>
        <w:rPr>
          <w:rStyle w:val="defaultchar"/>
          <w:rFonts w:ascii="Arial" w:hAnsi="Arial" w:cs="Arial"/>
          <w:color w:val="000000"/>
          <w:sz w:val="22"/>
          <w:szCs w:val="22"/>
        </w:rPr>
      </w:pPr>
      <w:proofErr w:type="gram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2.ako</w:t>
      </w:r>
      <w:proofErr w:type="gram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ne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obezbedi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I ne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sprovodi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preventivne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mere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bezbednosti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zdravlja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na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utvrđene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ovom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uredbom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( čl.6 I 12 )</w:t>
      </w:r>
    </w:p>
    <w:p w:rsidR="001C7EF9" w:rsidRPr="00682D92" w:rsidRDefault="001C7EF9" w:rsidP="000810F5">
      <w:pPr>
        <w:pStyle w:val="default"/>
        <w:spacing w:before="0" w:beforeAutospacing="0" w:after="0" w:afterAutospacing="0"/>
        <w:rPr>
          <w:rStyle w:val="defaultchar"/>
          <w:rFonts w:ascii="Arial" w:hAnsi="Arial" w:cs="Arial"/>
          <w:color w:val="000000"/>
          <w:sz w:val="22"/>
          <w:szCs w:val="22"/>
        </w:rPr>
      </w:pPr>
      <w:proofErr w:type="gram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3.ako</w:t>
      </w:r>
      <w:proofErr w:type="gram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odmah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,od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pojave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siptoma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bolesti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kod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zaposlenog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ili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prisutnog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lica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(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gosta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klienta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stanci,kupca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)ne 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prijavi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nadležnoj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zdravstvenoj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ustanovi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opasnu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pojavu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koja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može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da 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dovede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širenja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virusa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I da 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prouzrokuje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kod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ljudi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ozbiljnu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infekciju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bolest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>član</w:t>
      </w:r>
      <w:proofErr w:type="spellEnd"/>
      <w:r w:rsidR="00F021FF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11 stav2)</w:t>
      </w:r>
    </w:p>
    <w:p w:rsidR="00F021FF" w:rsidRPr="00682D92" w:rsidRDefault="00F021FF" w:rsidP="000810F5">
      <w:pPr>
        <w:pStyle w:val="default"/>
        <w:spacing w:before="0" w:beforeAutospacing="0" w:after="0" w:afterAutospacing="0"/>
        <w:rPr>
          <w:rStyle w:val="defaultchar"/>
          <w:rFonts w:ascii="Arial" w:hAnsi="Arial" w:cs="Arial"/>
          <w:color w:val="000000"/>
          <w:sz w:val="22"/>
          <w:szCs w:val="22"/>
        </w:rPr>
      </w:pPr>
    </w:p>
    <w:p w:rsidR="00F021FF" w:rsidRPr="00682D92" w:rsidRDefault="00F021FF" w:rsidP="000810F5">
      <w:pPr>
        <w:pStyle w:val="default"/>
        <w:spacing w:before="0" w:beforeAutospacing="0" w:after="0" w:afterAutospacing="0"/>
        <w:rPr>
          <w:rStyle w:val="defaultchar"/>
          <w:rFonts w:ascii="Arial" w:hAnsi="Arial" w:cs="Arial"/>
          <w:color w:val="000000"/>
          <w:sz w:val="22"/>
          <w:szCs w:val="22"/>
        </w:rPr>
      </w:pPr>
      <w:proofErr w:type="spell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Novčanom</w:t>
      </w:r>
      <w:proofErr w:type="spellEnd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kaznom</w:t>
      </w:r>
      <w:proofErr w:type="spellEnd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gram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od</w:t>
      </w:r>
      <w:proofErr w:type="gramEnd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 xml:space="preserve"> 30.000 do 150.000 </w:t>
      </w:r>
      <w:proofErr w:type="spell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dinara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kazniće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za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prekršaj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iz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stave 1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ovog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člana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poslodavca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koji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preduzetnik</w:t>
      </w:r>
      <w:proofErr w:type="spellEnd"/>
    </w:p>
    <w:p w:rsidR="00F021FF" w:rsidRPr="00682D92" w:rsidRDefault="00F021FF" w:rsidP="000810F5">
      <w:pPr>
        <w:pStyle w:val="default"/>
        <w:spacing w:before="0" w:beforeAutospacing="0" w:after="0" w:afterAutospacing="0"/>
        <w:rPr>
          <w:rStyle w:val="defaultchar"/>
          <w:rFonts w:ascii="Arial" w:hAnsi="Arial" w:cs="Arial"/>
          <w:color w:val="000000"/>
          <w:sz w:val="22"/>
          <w:szCs w:val="22"/>
        </w:rPr>
      </w:pPr>
    </w:p>
    <w:p w:rsidR="00F021FF" w:rsidRPr="00682D92" w:rsidRDefault="00F021FF" w:rsidP="000810F5">
      <w:pPr>
        <w:pStyle w:val="default"/>
        <w:spacing w:before="0" w:beforeAutospacing="0" w:after="0" w:afterAutospacing="0"/>
        <w:rPr>
          <w:rStyle w:val="defaultchar"/>
          <w:rFonts w:ascii="Arial" w:hAnsi="Arial" w:cs="Arial"/>
          <w:color w:val="000000"/>
          <w:sz w:val="22"/>
          <w:szCs w:val="22"/>
        </w:rPr>
      </w:pPr>
      <w:proofErr w:type="spell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Novčanom</w:t>
      </w:r>
      <w:proofErr w:type="spellEnd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kaznom</w:t>
      </w:r>
      <w:proofErr w:type="spellEnd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gram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od</w:t>
      </w:r>
      <w:proofErr w:type="gramEnd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 xml:space="preserve"> 30.000 od 50.000</w:t>
      </w:r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kazniće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za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prekšaj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iz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stave 1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ovog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člana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director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odnosno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drugo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odgovorno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lice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kod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poslodavca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.</w:t>
      </w:r>
    </w:p>
    <w:p w:rsidR="00F021FF" w:rsidRPr="00682D92" w:rsidRDefault="00F021FF" w:rsidP="000810F5">
      <w:pPr>
        <w:pStyle w:val="default"/>
        <w:spacing w:before="0" w:beforeAutospacing="0" w:after="0" w:afterAutospacing="0"/>
        <w:rPr>
          <w:rStyle w:val="defaultchar"/>
          <w:rFonts w:ascii="Arial" w:hAnsi="Arial" w:cs="Arial"/>
          <w:color w:val="000000"/>
          <w:sz w:val="22"/>
          <w:szCs w:val="22"/>
        </w:rPr>
      </w:pPr>
    </w:p>
    <w:p w:rsidR="00F021FF" w:rsidRPr="00682D92" w:rsidRDefault="00F021FF" w:rsidP="000810F5">
      <w:pPr>
        <w:pStyle w:val="default"/>
        <w:spacing w:before="0" w:beforeAutospacing="0" w:after="0" w:afterAutospacing="0"/>
        <w:rPr>
          <w:rStyle w:val="defaultchar"/>
          <w:rFonts w:ascii="Arial" w:hAnsi="Arial" w:cs="Arial"/>
          <w:color w:val="000000"/>
          <w:sz w:val="22"/>
          <w:szCs w:val="22"/>
        </w:rPr>
      </w:pPr>
      <w:proofErr w:type="spell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Novčanom</w:t>
      </w:r>
      <w:proofErr w:type="spellEnd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kaznom</w:t>
      </w:r>
      <w:proofErr w:type="spellEnd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gram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od</w:t>
      </w:r>
      <w:proofErr w:type="gramEnd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 xml:space="preserve"> 50.000 </w:t>
      </w:r>
      <w:proofErr w:type="spell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din</w:t>
      </w:r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ara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kazniće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za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prekšaj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lice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za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bezbednost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zdravlje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na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radu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ako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ne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obavlja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poslove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određene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uredbom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(član8)</w:t>
      </w:r>
    </w:p>
    <w:p w:rsidR="00682D92" w:rsidRPr="00682D92" w:rsidRDefault="00682D92" w:rsidP="000810F5">
      <w:pPr>
        <w:pStyle w:val="default"/>
        <w:spacing w:before="0" w:beforeAutospacing="0" w:after="0" w:afterAutospacing="0"/>
        <w:rPr>
          <w:rStyle w:val="defaultchar"/>
          <w:rFonts w:ascii="Arial" w:hAnsi="Arial" w:cs="Arial"/>
          <w:color w:val="000000"/>
          <w:sz w:val="22"/>
          <w:szCs w:val="22"/>
        </w:rPr>
      </w:pPr>
    </w:p>
    <w:p w:rsidR="00F021FF" w:rsidRPr="00682D92" w:rsidRDefault="00F021FF" w:rsidP="000810F5">
      <w:pPr>
        <w:pStyle w:val="default"/>
        <w:spacing w:before="0" w:beforeAutospacing="0" w:after="0" w:afterAutospacing="0"/>
        <w:rPr>
          <w:rStyle w:val="defaultchar"/>
          <w:rFonts w:ascii="Arial" w:hAnsi="Arial" w:cs="Arial"/>
          <w:color w:val="000000"/>
          <w:sz w:val="22"/>
          <w:szCs w:val="22"/>
        </w:rPr>
      </w:pPr>
      <w:proofErr w:type="spell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Novčanom</w:t>
      </w:r>
      <w:proofErr w:type="spellEnd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kaznom</w:t>
      </w:r>
      <w:proofErr w:type="spellEnd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gramStart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>od</w:t>
      </w:r>
      <w:proofErr w:type="gramEnd"/>
      <w:r w:rsidRPr="00682D92">
        <w:rPr>
          <w:rStyle w:val="defaultchar"/>
          <w:rFonts w:ascii="Arial" w:hAnsi="Arial" w:cs="Arial"/>
          <w:b/>
          <w:color w:val="000000"/>
          <w:sz w:val="22"/>
          <w:szCs w:val="22"/>
        </w:rPr>
        <w:t xml:space="preserve"> 20.000</w:t>
      </w:r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dinara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kazniće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za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prekršaj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zaposleni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</w:p>
    <w:p w:rsidR="00F021FF" w:rsidRPr="00682D92" w:rsidRDefault="00F021FF" w:rsidP="000810F5">
      <w:pPr>
        <w:pStyle w:val="default"/>
        <w:spacing w:before="0" w:beforeAutospacing="0" w:after="0" w:afterAutospacing="0"/>
        <w:rPr>
          <w:rStyle w:val="defaultchar"/>
          <w:rFonts w:ascii="Arial" w:hAnsi="Arial" w:cs="Arial"/>
          <w:color w:val="000000"/>
          <w:sz w:val="22"/>
          <w:szCs w:val="22"/>
        </w:rPr>
      </w:pPr>
      <w:proofErr w:type="gram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1.</w:t>
      </w:r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>ako</w:t>
      </w:r>
      <w:proofErr w:type="gramEnd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>nenamenski</w:t>
      </w:r>
      <w:proofErr w:type="spellEnd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>koristi</w:t>
      </w:r>
      <w:proofErr w:type="spellEnd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>propisana</w:t>
      </w:r>
      <w:proofErr w:type="spellEnd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>sredstva</w:t>
      </w:r>
      <w:proofErr w:type="spellEnd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>opremu</w:t>
      </w:r>
      <w:proofErr w:type="spellEnd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>za</w:t>
      </w:r>
      <w:proofErr w:type="spellEnd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>ličnu</w:t>
      </w:r>
      <w:proofErr w:type="spellEnd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>zaštitu</w:t>
      </w:r>
      <w:proofErr w:type="spellEnd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>na</w:t>
      </w:r>
      <w:proofErr w:type="spellEnd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>radu</w:t>
      </w:r>
      <w:proofErr w:type="spellEnd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>sa</w:t>
      </w:r>
      <w:proofErr w:type="spellEnd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>njima</w:t>
      </w:r>
      <w:proofErr w:type="spellEnd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>pažljivo</w:t>
      </w:r>
      <w:proofErr w:type="spellEnd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ne </w:t>
      </w:r>
      <w:proofErr w:type="spellStart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>rukuje</w:t>
      </w:r>
      <w:proofErr w:type="spellEnd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>član</w:t>
      </w:r>
      <w:proofErr w:type="spellEnd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9 </w:t>
      </w:r>
      <w:proofErr w:type="spellStart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>stav</w:t>
      </w:r>
      <w:proofErr w:type="spellEnd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1 </w:t>
      </w:r>
      <w:proofErr w:type="spellStart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>tačka</w:t>
      </w:r>
      <w:proofErr w:type="spellEnd"/>
      <w:r w:rsidR="00682D92"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1)</w:t>
      </w:r>
    </w:p>
    <w:p w:rsidR="00682D92" w:rsidRPr="00682D92" w:rsidRDefault="00682D92" w:rsidP="000810F5">
      <w:pPr>
        <w:pStyle w:val="default"/>
        <w:spacing w:before="0" w:beforeAutospacing="0" w:after="0" w:afterAutospacing="0"/>
        <w:rPr>
          <w:rStyle w:val="defaultchar"/>
          <w:rFonts w:ascii="Arial" w:hAnsi="Arial" w:cs="Arial"/>
          <w:color w:val="000000"/>
          <w:sz w:val="22"/>
          <w:szCs w:val="22"/>
        </w:rPr>
      </w:pPr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2. </w:t>
      </w:r>
      <w:proofErr w:type="spellStart"/>
      <w:proofErr w:type="gram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ako</w:t>
      </w:r>
      <w:proofErr w:type="spellEnd"/>
      <w:proofErr w:type="gram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ne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drži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minimalno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rasojanje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od 2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metra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odnosu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na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drugo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lice</w:t>
      </w:r>
    </w:p>
    <w:p w:rsidR="00682D92" w:rsidRPr="00682D92" w:rsidRDefault="00682D92" w:rsidP="000810F5">
      <w:pPr>
        <w:pStyle w:val="default"/>
        <w:spacing w:before="0" w:beforeAutospacing="0" w:after="0" w:afterAutospacing="0"/>
        <w:rPr>
          <w:rStyle w:val="defaultchar"/>
          <w:rFonts w:ascii="Arial" w:hAnsi="Arial" w:cs="Arial"/>
          <w:color w:val="000000"/>
          <w:sz w:val="22"/>
          <w:szCs w:val="22"/>
          <w:u w:val="single"/>
        </w:rPr>
      </w:pPr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3. </w:t>
      </w:r>
      <w:proofErr w:type="spellStart"/>
      <w:proofErr w:type="gram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ako</w:t>
      </w:r>
      <w:proofErr w:type="spellEnd"/>
      <w:proofErr w:type="gram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ne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obavesti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poslodavca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ukoliko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posumlja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na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siptome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zarazne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bolesti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COVID-19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izazvana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virusom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SARS-CoV-2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kod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sebe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,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kod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drugih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zaposlenih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ili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članova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svoje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2D92">
        <w:rPr>
          <w:rStyle w:val="defaultchar"/>
          <w:rFonts w:ascii="Arial" w:hAnsi="Arial" w:cs="Arial"/>
          <w:color w:val="000000"/>
          <w:sz w:val="22"/>
          <w:szCs w:val="22"/>
        </w:rPr>
        <w:t>porodice</w:t>
      </w:r>
      <w:proofErr w:type="spellEnd"/>
      <w:r w:rsidRPr="00682D92">
        <w:rPr>
          <w:rStyle w:val="defaultchar"/>
          <w:rFonts w:ascii="Arial" w:hAnsi="Arial" w:cs="Arial"/>
          <w:color w:val="000000"/>
          <w:sz w:val="22"/>
          <w:szCs w:val="22"/>
          <w:u w:val="single"/>
        </w:rPr>
        <w:t>.</w:t>
      </w:r>
    </w:p>
    <w:p w:rsidR="000810F5" w:rsidRPr="00682D92" w:rsidRDefault="000810F5" w:rsidP="000810F5">
      <w:pPr>
        <w:pStyle w:val="defaul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82D92">
        <w:rPr>
          <w:rFonts w:ascii="Arial" w:hAnsi="Arial" w:cs="Arial"/>
          <w:color w:val="000000"/>
          <w:sz w:val="22"/>
          <w:szCs w:val="22"/>
        </w:rPr>
        <w:t> </w:t>
      </w:r>
    </w:p>
    <w:p w:rsidR="000810F5" w:rsidRPr="00682D92" w:rsidRDefault="000810F5" w:rsidP="000810F5">
      <w:pPr>
        <w:pStyle w:val="default"/>
        <w:spacing w:before="0" w:beforeAutospacing="0" w:after="0" w:afterAutospacing="0"/>
        <w:rPr>
          <w:rStyle w:val="defaultchar"/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82D92">
        <w:rPr>
          <w:rStyle w:val="defaultchar"/>
          <w:rFonts w:ascii="Arial" w:hAnsi="Arial" w:cs="Arial"/>
          <w:b/>
          <w:bCs/>
          <w:color w:val="000000"/>
          <w:sz w:val="22"/>
          <w:szCs w:val="22"/>
          <w:u w:val="single"/>
        </w:rPr>
        <w:t>CENA ZA IZ</w:t>
      </w:r>
      <w:r w:rsidR="0050664D" w:rsidRPr="00682D92">
        <w:rPr>
          <w:rStyle w:val="defaultchar"/>
          <w:rFonts w:ascii="Arial" w:hAnsi="Arial" w:cs="Arial"/>
          <w:b/>
          <w:bCs/>
          <w:color w:val="000000"/>
          <w:sz w:val="22"/>
          <w:szCs w:val="22"/>
          <w:u w:val="single"/>
        </w:rPr>
        <w:t>RADU POTREBNE DOKUMENTACIJE JE</w:t>
      </w:r>
      <w:r w:rsidR="0050664D" w:rsidRPr="00682D92">
        <w:rPr>
          <w:rStyle w:val="defaultchar"/>
          <w:rFonts w:ascii="Arial" w:hAnsi="Arial" w:cs="Arial"/>
          <w:b/>
          <w:bCs/>
          <w:color w:val="000000"/>
          <w:sz w:val="22"/>
          <w:szCs w:val="22"/>
          <w:u w:val="single"/>
          <w:lang w:val="sr-Latn-RS"/>
        </w:rPr>
        <w:t xml:space="preserve">: </w:t>
      </w:r>
      <w:r w:rsidR="0050664D" w:rsidRPr="00682D92">
        <w:rPr>
          <w:rStyle w:val="defaultchar"/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4</w:t>
      </w:r>
      <w:r w:rsidRPr="00682D92">
        <w:rPr>
          <w:rStyle w:val="defaultchar"/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.000,00 </w:t>
      </w:r>
      <w:proofErr w:type="spellStart"/>
      <w:r w:rsidRPr="00682D92">
        <w:rPr>
          <w:rStyle w:val="defaultchar"/>
          <w:rFonts w:ascii="Arial" w:hAnsi="Arial" w:cs="Arial"/>
          <w:b/>
          <w:bCs/>
          <w:color w:val="000000"/>
          <w:sz w:val="22"/>
          <w:szCs w:val="22"/>
          <w:u w:val="single"/>
        </w:rPr>
        <w:t>dinara</w:t>
      </w:r>
      <w:proofErr w:type="spellEnd"/>
    </w:p>
    <w:p w:rsidR="001C7EF9" w:rsidRPr="00682D92" w:rsidRDefault="001C7EF9" w:rsidP="000810F5">
      <w:pPr>
        <w:pStyle w:val="default"/>
        <w:spacing w:before="0" w:beforeAutospacing="0" w:after="0" w:afterAutospacing="0"/>
        <w:rPr>
          <w:rStyle w:val="defaultchar"/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C7EF9" w:rsidRPr="00682D92" w:rsidRDefault="001C7EF9" w:rsidP="001C7EF9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Mozaik</w:t>
      </w:r>
      <w:proofErr w:type="spellEnd"/>
      <w:r w:rsidRPr="00682D92">
        <w:rPr>
          <w:rFonts w:ascii="Arial" w:eastAsia="Times New Roman" w:hAnsi="Arial" w:cs="Arial"/>
          <w:b/>
          <w:bCs/>
          <w:color w:val="000000"/>
        </w:rPr>
        <w:t xml:space="preserve"> primo </w:t>
      </w:r>
      <w:proofErr w:type="gramStart"/>
      <w:r w:rsidRPr="00682D92">
        <w:rPr>
          <w:rFonts w:ascii="Arial" w:eastAsia="Times New Roman" w:hAnsi="Arial" w:cs="Arial"/>
          <w:b/>
          <w:bCs/>
          <w:color w:val="000000"/>
        </w:rPr>
        <w:t>doo ,</w:t>
      </w:r>
      <w:proofErr w:type="gramEnd"/>
    </w:p>
    <w:p w:rsidR="001C7EF9" w:rsidRPr="00682D92" w:rsidRDefault="001C7EF9" w:rsidP="001C7EF9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Bulevar</w:t>
      </w:r>
      <w:proofErr w:type="spellEnd"/>
      <w:r w:rsidRPr="00682D92">
        <w:rPr>
          <w:rFonts w:ascii="Arial" w:eastAsia="Times New Roman" w:hAnsi="Arial" w:cs="Arial"/>
          <w:b/>
          <w:bCs/>
          <w:color w:val="000000"/>
        </w:rPr>
        <w:t xml:space="preserve"> Cara </w:t>
      </w: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Lazara</w:t>
      </w:r>
      <w:proofErr w:type="spellEnd"/>
      <w:r w:rsidRPr="00682D92">
        <w:rPr>
          <w:rFonts w:ascii="Arial" w:eastAsia="Times New Roman" w:hAnsi="Arial" w:cs="Arial"/>
          <w:b/>
          <w:bCs/>
          <w:color w:val="000000"/>
        </w:rPr>
        <w:t xml:space="preserve"> 7, Novi Sad</w:t>
      </w:r>
    </w:p>
    <w:p w:rsidR="001C7EF9" w:rsidRPr="00682D92" w:rsidRDefault="001C7EF9" w:rsidP="001C7EF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82D92">
        <w:rPr>
          <w:rFonts w:ascii="Arial" w:eastAsia="Times New Roman" w:hAnsi="Arial" w:cs="Arial"/>
          <w:b/>
          <w:bCs/>
          <w:color w:val="000000"/>
        </w:rPr>
        <w:t>MB</w:t>
      </w:r>
      <w:proofErr w:type="gramStart"/>
      <w:r w:rsidRPr="00682D92">
        <w:rPr>
          <w:rFonts w:ascii="Arial" w:eastAsia="Times New Roman" w:hAnsi="Arial" w:cs="Arial"/>
          <w:b/>
          <w:bCs/>
          <w:color w:val="000000"/>
        </w:rPr>
        <w:t>:20584769</w:t>
      </w:r>
      <w:proofErr w:type="gramEnd"/>
    </w:p>
    <w:p w:rsidR="001C7EF9" w:rsidRPr="00682D92" w:rsidRDefault="001C7EF9" w:rsidP="001C7EF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82D92">
        <w:rPr>
          <w:rFonts w:ascii="Arial" w:eastAsia="Times New Roman" w:hAnsi="Arial" w:cs="Arial"/>
          <w:b/>
          <w:bCs/>
          <w:color w:val="000000"/>
        </w:rPr>
        <w:t>PIB</w:t>
      </w:r>
      <w:proofErr w:type="gramStart"/>
      <w:r w:rsidRPr="00682D92">
        <w:rPr>
          <w:rFonts w:ascii="Arial" w:eastAsia="Times New Roman" w:hAnsi="Arial" w:cs="Arial"/>
          <w:b/>
          <w:bCs/>
          <w:color w:val="000000"/>
        </w:rPr>
        <w:t>:106359541</w:t>
      </w:r>
      <w:proofErr w:type="gramEnd"/>
    </w:p>
    <w:p w:rsidR="001C7EF9" w:rsidRPr="00682D92" w:rsidRDefault="001C7EF9" w:rsidP="001C7EF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82D92">
        <w:rPr>
          <w:rFonts w:ascii="Arial" w:eastAsia="Times New Roman" w:hAnsi="Arial" w:cs="Arial"/>
          <w:b/>
          <w:bCs/>
          <w:color w:val="000000"/>
        </w:rPr>
        <w:t>ŽIRO RAČUN</w:t>
      </w:r>
      <w:proofErr w:type="gramStart"/>
      <w:r w:rsidRPr="00682D92">
        <w:rPr>
          <w:rFonts w:ascii="Arial" w:eastAsia="Times New Roman" w:hAnsi="Arial" w:cs="Arial"/>
          <w:b/>
          <w:bCs/>
          <w:color w:val="000000"/>
        </w:rPr>
        <w:t>:ERSTE</w:t>
      </w:r>
      <w:proofErr w:type="gramEnd"/>
      <w:r w:rsidRPr="00682D92">
        <w:rPr>
          <w:rFonts w:ascii="Arial" w:eastAsia="Times New Roman" w:hAnsi="Arial" w:cs="Arial"/>
          <w:b/>
          <w:bCs/>
          <w:color w:val="000000"/>
        </w:rPr>
        <w:t xml:space="preserve"> BANKA 340-11003993-58</w:t>
      </w:r>
    </w:p>
    <w:p w:rsidR="001C7EF9" w:rsidRDefault="001C7EF9" w:rsidP="001C7EF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Licenca</w:t>
      </w:r>
      <w:proofErr w:type="spellEnd"/>
      <w:r w:rsidRPr="00682D9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za</w:t>
      </w:r>
      <w:proofErr w:type="spellEnd"/>
      <w:r w:rsidRPr="00682D9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obavljanje</w:t>
      </w:r>
      <w:proofErr w:type="spellEnd"/>
      <w:r w:rsidRPr="00682D9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poslova</w:t>
      </w:r>
      <w:proofErr w:type="spellEnd"/>
      <w:r w:rsidRPr="00682D9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bezbednosti</w:t>
      </w:r>
      <w:proofErr w:type="spellEnd"/>
      <w:r w:rsidRPr="00682D9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i</w:t>
      </w:r>
      <w:proofErr w:type="spellEnd"/>
      <w:r w:rsidRPr="00682D9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zdravlja</w:t>
      </w:r>
      <w:proofErr w:type="spellEnd"/>
      <w:r w:rsidRPr="00682D9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na</w:t>
      </w:r>
      <w:proofErr w:type="spellEnd"/>
      <w:r w:rsidRPr="00682D9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radu</w:t>
      </w:r>
      <w:proofErr w:type="spellEnd"/>
      <w:proofErr w:type="gramStart"/>
      <w:r w:rsidRPr="00682D92">
        <w:rPr>
          <w:rFonts w:ascii="Arial" w:eastAsia="Times New Roman" w:hAnsi="Arial" w:cs="Arial"/>
          <w:b/>
          <w:bCs/>
          <w:color w:val="000000"/>
        </w:rPr>
        <w:t xml:space="preserve">  </w:t>
      </w: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broj</w:t>
      </w:r>
      <w:proofErr w:type="spellEnd"/>
      <w:proofErr w:type="gramEnd"/>
      <w:r w:rsidRPr="00682D92">
        <w:rPr>
          <w:rFonts w:ascii="Arial" w:eastAsia="Times New Roman" w:hAnsi="Arial" w:cs="Arial"/>
          <w:b/>
          <w:bCs/>
          <w:color w:val="000000"/>
        </w:rPr>
        <w:t xml:space="preserve"> 164-02-00324/2015-01 </w:t>
      </w: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Ministarstvo</w:t>
      </w:r>
      <w:proofErr w:type="spellEnd"/>
      <w:r w:rsidRPr="00682D9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za</w:t>
      </w:r>
      <w:proofErr w:type="spellEnd"/>
      <w:r w:rsidRPr="00682D92">
        <w:rPr>
          <w:rFonts w:ascii="Arial" w:eastAsia="Times New Roman" w:hAnsi="Arial" w:cs="Arial"/>
          <w:b/>
          <w:bCs/>
          <w:color w:val="000000"/>
        </w:rPr>
        <w:t xml:space="preserve"> rad ,</w:t>
      </w: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zapošljavanje</w:t>
      </w:r>
      <w:proofErr w:type="spellEnd"/>
      <w:r w:rsidRPr="00682D92"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boračka</w:t>
      </w:r>
      <w:proofErr w:type="spellEnd"/>
      <w:r w:rsidRPr="00682D9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i</w:t>
      </w:r>
      <w:proofErr w:type="spellEnd"/>
      <w:r w:rsidRPr="00682D9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socijalna</w:t>
      </w:r>
      <w:proofErr w:type="spellEnd"/>
      <w:r w:rsidRPr="00682D9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pitanja</w:t>
      </w:r>
      <w:proofErr w:type="spellEnd"/>
      <w:r w:rsidRPr="00682D9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82D92">
        <w:rPr>
          <w:rFonts w:ascii="Arial" w:eastAsia="Times New Roman" w:hAnsi="Arial" w:cs="Arial"/>
          <w:b/>
          <w:bCs/>
          <w:color w:val="000000"/>
        </w:rPr>
        <w:t>R.Srbije</w:t>
      </w:r>
      <w:proofErr w:type="spellEnd"/>
    </w:p>
    <w:p w:rsidR="006F0C15" w:rsidRPr="00682D92" w:rsidRDefault="006F0C15" w:rsidP="001C7EF9">
      <w:pPr>
        <w:spacing w:after="0" w:line="240" w:lineRule="auto"/>
        <w:rPr>
          <w:rStyle w:val="defaultchar"/>
          <w:rFonts w:ascii="Arial" w:eastAsia="Times New Roman" w:hAnsi="Arial" w:cs="Arial"/>
          <w:color w:val="000000"/>
        </w:rPr>
      </w:pPr>
    </w:p>
    <w:p w:rsidR="001C7EF9" w:rsidRPr="006F0C15" w:rsidRDefault="001C7EF9" w:rsidP="001C7EF9">
      <w:pPr>
        <w:pStyle w:val="default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proofErr w:type="spellStart"/>
      <w:r w:rsidRPr="006F0C15">
        <w:rPr>
          <w:rStyle w:val="defaultchar"/>
          <w:rFonts w:ascii="Arial" w:hAnsi="Arial" w:cs="Arial"/>
          <w:b/>
          <w:bCs/>
          <w:color w:val="000000"/>
          <w:sz w:val="28"/>
          <w:szCs w:val="28"/>
          <w:u w:val="single"/>
        </w:rPr>
        <w:t>Kontakt</w:t>
      </w:r>
      <w:proofErr w:type="spellEnd"/>
      <w:r w:rsidRPr="006F0C15">
        <w:rPr>
          <w:rStyle w:val="defaultchar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:  </w:t>
      </w:r>
      <w:proofErr w:type="gramStart"/>
      <w:r w:rsidRPr="006F0C15">
        <w:rPr>
          <w:rStyle w:val="defaultchar"/>
          <w:rFonts w:ascii="Arial" w:hAnsi="Arial" w:cs="Arial"/>
          <w:b/>
          <w:bCs/>
          <w:color w:val="000000"/>
          <w:sz w:val="28"/>
          <w:szCs w:val="28"/>
          <w:u w:val="single"/>
        </w:rPr>
        <w:t>SLAVICA  060</w:t>
      </w:r>
      <w:proofErr w:type="gramEnd"/>
      <w:r w:rsidRPr="006F0C15">
        <w:rPr>
          <w:rStyle w:val="defaultchar"/>
          <w:rFonts w:ascii="Arial" w:hAnsi="Arial" w:cs="Arial"/>
          <w:b/>
          <w:bCs/>
          <w:color w:val="000000"/>
          <w:sz w:val="28"/>
          <w:szCs w:val="28"/>
          <w:u w:val="single"/>
        </w:rPr>
        <w:t>/6451412</w:t>
      </w:r>
    </w:p>
    <w:p w:rsidR="001C7EF9" w:rsidRPr="006F0C15" w:rsidRDefault="001C7EF9" w:rsidP="000810F5">
      <w:pPr>
        <w:pStyle w:val="default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sectPr w:rsidR="001C7EF9" w:rsidRPr="006F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1229"/>
    <w:multiLevelType w:val="hybridMultilevel"/>
    <w:tmpl w:val="6CF68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F5"/>
    <w:rsid w:val="000306CD"/>
    <w:rsid w:val="000810F5"/>
    <w:rsid w:val="00154EBE"/>
    <w:rsid w:val="001C7EF9"/>
    <w:rsid w:val="00254820"/>
    <w:rsid w:val="00455135"/>
    <w:rsid w:val="0050664D"/>
    <w:rsid w:val="00682D92"/>
    <w:rsid w:val="00683835"/>
    <w:rsid w:val="006F0C15"/>
    <w:rsid w:val="00827E4A"/>
    <w:rsid w:val="008D5930"/>
    <w:rsid w:val="008D701E"/>
    <w:rsid w:val="009B2D0A"/>
    <w:rsid w:val="00DB12A1"/>
    <w:rsid w:val="00E34DC0"/>
    <w:rsid w:val="00F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08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char">
    <w:name w:val="default__char"/>
    <w:basedOn w:val="DefaultParagraphFont"/>
    <w:rsid w:val="000810F5"/>
  </w:style>
  <w:style w:type="character" w:customStyle="1" w:styleId="defaultchar0">
    <w:name w:val="defaultchar"/>
    <w:basedOn w:val="DefaultParagraphFont"/>
    <w:rsid w:val="00683835"/>
  </w:style>
  <w:style w:type="paragraph" w:styleId="ListParagraph">
    <w:name w:val="List Paragraph"/>
    <w:basedOn w:val="Normal"/>
    <w:uiPriority w:val="34"/>
    <w:qFormat/>
    <w:rsid w:val="0050664D"/>
    <w:pPr>
      <w:ind w:left="720"/>
      <w:contextualSpacing/>
    </w:pPr>
  </w:style>
  <w:style w:type="paragraph" w:styleId="NoSpacing">
    <w:name w:val="No Spacing"/>
    <w:uiPriority w:val="1"/>
    <w:qFormat/>
    <w:rsid w:val="001C7EF9"/>
    <w:pPr>
      <w:spacing w:after="0" w:line="240" w:lineRule="auto"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08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char">
    <w:name w:val="default__char"/>
    <w:basedOn w:val="DefaultParagraphFont"/>
    <w:rsid w:val="000810F5"/>
  </w:style>
  <w:style w:type="character" w:customStyle="1" w:styleId="defaultchar0">
    <w:name w:val="defaultchar"/>
    <w:basedOn w:val="DefaultParagraphFont"/>
    <w:rsid w:val="00683835"/>
  </w:style>
  <w:style w:type="paragraph" w:styleId="ListParagraph">
    <w:name w:val="List Paragraph"/>
    <w:basedOn w:val="Normal"/>
    <w:uiPriority w:val="34"/>
    <w:qFormat/>
    <w:rsid w:val="0050664D"/>
    <w:pPr>
      <w:ind w:left="720"/>
      <w:contextualSpacing/>
    </w:pPr>
  </w:style>
  <w:style w:type="paragraph" w:styleId="NoSpacing">
    <w:name w:val="No Spacing"/>
    <w:uiPriority w:val="1"/>
    <w:qFormat/>
    <w:rsid w:val="001C7EF9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2020-05-07T16:37:00Z</cp:lastPrinted>
  <dcterms:created xsi:type="dcterms:W3CDTF">2020-04-26T13:52:00Z</dcterms:created>
  <dcterms:modified xsi:type="dcterms:W3CDTF">2020-05-08T01:00:00Z</dcterms:modified>
</cp:coreProperties>
</file>